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2F3" w:rsidRPr="007756C4" w:rsidRDefault="00941B42" w:rsidP="00851EAF">
      <w:pPr>
        <w:pStyle w:val="2"/>
        <w:tabs>
          <w:tab w:val="left" w:pos="5387"/>
        </w:tabs>
        <w:spacing w:before="0" w:after="0"/>
        <w:ind w:left="496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7756C4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3242F3" w:rsidRPr="007756C4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78174D" w:rsidRPr="007756C4">
        <w:rPr>
          <w:rFonts w:ascii="PT Astra Serif" w:hAnsi="PT Astra Serif" w:cs="Times New Roman"/>
          <w:b w:val="0"/>
          <w:bCs w:val="0"/>
          <w:i w:val="0"/>
          <w:iCs w:val="0"/>
        </w:rPr>
        <w:t>8</w:t>
      </w:r>
      <w:r w:rsidR="003242F3" w:rsidRPr="007756C4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3242F3" w:rsidRPr="007756C4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="003242F3" w:rsidRPr="007756C4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="003242F3" w:rsidRPr="007756C4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="003242F3" w:rsidRPr="007756C4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="003242F3" w:rsidRPr="007756C4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жете на 20</w:t>
        </w:r>
        <w:r w:rsidR="00A34991" w:rsidRPr="007756C4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687FB8" w:rsidRPr="007756C4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3</w:t>
        </w:r>
        <w:r w:rsidR="003242F3" w:rsidRPr="007756C4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</w:t>
        </w:r>
        <w:r w:rsidR="009F1BD1" w:rsidRPr="007756C4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687FB8" w:rsidRPr="007756C4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4</w:t>
        </w:r>
        <w:r w:rsidR="007C4CB0" w:rsidRPr="007756C4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687FB8" w:rsidRPr="007756C4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5</w:t>
        </w:r>
        <w:r w:rsidR="003242F3" w:rsidRPr="007756C4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3242F3" w:rsidRPr="007756C4" w:rsidRDefault="003242F3" w:rsidP="003242F3">
      <w:pPr>
        <w:rPr>
          <w:rFonts w:ascii="PT Astra Serif" w:hAnsi="PT Astra Serif"/>
          <w:sz w:val="28"/>
          <w:szCs w:val="28"/>
        </w:rPr>
      </w:pPr>
    </w:p>
    <w:p w:rsidR="00FA727A" w:rsidRPr="007756C4" w:rsidRDefault="00687FB8" w:rsidP="00687FB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756C4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Бюджетные ассигнования на предоставление </w:t>
      </w:r>
      <w:proofErr w:type="gramStart"/>
      <w:r w:rsidRPr="007756C4">
        <w:rPr>
          <w:rFonts w:ascii="PT Astra Serif" w:hAnsi="PT Astra Serif"/>
          <w:b/>
          <w:bCs/>
          <w:color w:val="000000"/>
          <w:sz w:val="28"/>
          <w:szCs w:val="28"/>
        </w:rPr>
        <w:t>межбюджетных</w:t>
      </w:r>
      <w:proofErr w:type="gramEnd"/>
      <w:r w:rsidRPr="007756C4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A85546" w:rsidRPr="007756C4" w:rsidRDefault="00687FB8" w:rsidP="00687FB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756C4">
        <w:rPr>
          <w:rFonts w:ascii="PT Astra Serif" w:hAnsi="PT Astra Serif"/>
          <w:b/>
          <w:bCs/>
          <w:color w:val="000000"/>
          <w:sz w:val="28"/>
          <w:szCs w:val="28"/>
        </w:rPr>
        <w:t xml:space="preserve">трансфертов из областного бюджета местным бюджетам </w:t>
      </w:r>
    </w:p>
    <w:p w:rsidR="00687FB8" w:rsidRPr="007756C4" w:rsidRDefault="00687FB8" w:rsidP="00687FB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7756C4">
        <w:rPr>
          <w:rFonts w:ascii="PT Astra Serif" w:hAnsi="PT Astra Serif"/>
          <w:b/>
          <w:bCs/>
          <w:color w:val="000000"/>
          <w:sz w:val="28"/>
          <w:szCs w:val="28"/>
        </w:rPr>
        <w:t>на 2023 год и на плановый период 2024 и 2025 годов</w:t>
      </w:r>
    </w:p>
    <w:p w:rsidR="00BC5913" w:rsidRPr="007756C4" w:rsidRDefault="00BC5913" w:rsidP="00687FB8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717AD6" w:rsidRPr="007756C4" w:rsidRDefault="00717AD6" w:rsidP="00717AD6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7756C4">
        <w:rPr>
          <w:rFonts w:ascii="PT Astra Serif" w:hAnsi="PT Astra Serif"/>
          <w:sz w:val="28"/>
          <w:szCs w:val="28"/>
        </w:rPr>
        <w:t>(с изменениями от 22 июня 2023 года № 62-ЗСО)</w:t>
      </w:r>
    </w:p>
    <w:p w:rsidR="00687FB8" w:rsidRPr="007756C4" w:rsidRDefault="00687FB8" w:rsidP="003242F3">
      <w:pPr>
        <w:rPr>
          <w:rFonts w:ascii="PT Astra Serif" w:hAnsi="PT Astra Serif"/>
          <w:color w:val="000000"/>
          <w:sz w:val="24"/>
          <w:szCs w:val="24"/>
        </w:rPr>
      </w:pPr>
    </w:p>
    <w:p w:rsidR="00687FB8" w:rsidRPr="007756C4" w:rsidRDefault="00687FB8" w:rsidP="002B0B44">
      <w:pPr>
        <w:ind w:right="-42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7756C4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2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687FB8" w:rsidRPr="007756C4" w:rsidTr="00537920">
        <w:trPr>
          <w:tblHeader/>
        </w:trPr>
        <w:tc>
          <w:tcPr>
            <w:tcW w:w="4253" w:type="dxa"/>
          </w:tcPr>
          <w:p w:rsidR="00687FB8" w:rsidRPr="007756C4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bookmarkStart w:id="0" w:name="RANGE!A7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</w:t>
            </w:r>
            <w:bookmarkEnd w:id="0"/>
          </w:p>
        </w:tc>
        <w:tc>
          <w:tcPr>
            <w:tcW w:w="1843" w:type="dxa"/>
          </w:tcPr>
          <w:p w:rsidR="00687FB8" w:rsidRPr="007756C4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417" w:type="dxa"/>
            <w:vAlign w:val="center"/>
          </w:tcPr>
          <w:p w:rsidR="00687FB8" w:rsidRPr="007756C4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vAlign w:val="center"/>
          </w:tcPr>
          <w:p w:rsidR="00687FB8" w:rsidRPr="007756C4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vAlign w:val="center"/>
          </w:tcPr>
          <w:p w:rsidR="00687FB8" w:rsidRPr="007756C4" w:rsidRDefault="00687FB8" w:rsidP="00376CA3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</w:tr>
    </w:tbl>
    <w:p w:rsidR="00E57339" w:rsidRPr="007756C4" w:rsidRDefault="00E57339" w:rsidP="00376CA3">
      <w:pPr>
        <w:jc w:val="center"/>
        <w:rPr>
          <w:rFonts w:ascii="PT Astra Serif" w:hAnsi="PT Astra Serif"/>
          <w:sz w:val="4"/>
          <w:szCs w:val="4"/>
        </w:rPr>
      </w:pPr>
    </w:p>
    <w:tbl>
      <w:tblPr>
        <w:tblStyle w:val="af2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E57339" w:rsidRPr="007756C4" w:rsidTr="002A3A59">
        <w:trPr>
          <w:tblHeader/>
        </w:trPr>
        <w:tc>
          <w:tcPr>
            <w:tcW w:w="4253" w:type="dxa"/>
            <w:vAlign w:val="center"/>
          </w:tcPr>
          <w:p w:rsidR="00E57339" w:rsidRPr="007756C4" w:rsidRDefault="00E57339" w:rsidP="00717A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1" w:name="RANGE!A8:F63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bookmarkEnd w:id="1"/>
          </w:p>
        </w:tc>
        <w:tc>
          <w:tcPr>
            <w:tcW w:w="1843" w:type="dxa"/>
            <w:vAlign w:val="center"/>
          </w:tcPr>
          <w:p w:rsidR="00E57339" w:rsidRPr="007756C4" w:rsidRDefault="00E57339" w:rsidP="00717A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E57339" w:rsidRPr="007756C4" w:rsidRDefault="00E57339" w:rsidP="00717A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E57339" w:rsidRPr="007756C4" w:rsidRDefault="00E57339" w:rsidP="00717A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E57339" w:rsidRPr="007756C4" w:rsidRDefault="00E57339" w:rsidP="00717AD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61935408,3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38525748,9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36100815,7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Раздел I. Дотации бюджетам мун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4505661,7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4358294,6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4340641,6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товской области «Развитие госуда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ственного и муниципального упра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4505661,7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4358294,6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4340641,6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мом безопасного функционирования закрытых административно-террито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риальных образований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66 4 01 50100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34002,0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30188,0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нов (городских округов) области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66 4 01 70200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4244707,0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4328106,6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4314056,6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66 4 01 70300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226952,7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Раздел II. Субсидии бюджетам м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у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27423597,7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8854182,1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6428170,6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товской области «Культура Сар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439294,1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10075,0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Поддержка творческой деятельности и укрепление материально-технической базы муниципальных театров в </w:t>
            </w:r>
            <w:proofErr w:type="spellStart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нас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ленных</w:t>
            </w:r>
            <w:proofErr w:type="spellEnd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пунктах с численностью нас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ления до 300 тысяч человек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55 2 06 R4660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7278,7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кольных театров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55 2 07 R5170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6654,0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ных библиотек)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55 4 02 R5191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10075,0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10075,0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развития и укрепления материально-технической базы домов культуры в </w:t>
            </w:r>
            <w:proofErr w:type="spellStart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населенных</w:t>
            </w:r>
            <w:proofErr w:type="spellEnd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пунктах с чи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55 A 12 R4670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36796,7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Средства для достижения показателей результативности по обеспечению ра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з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вития и укрепления материально-технической базы домов культуры в </w:t>
            </w:r>
            <w:proofErr w:type="spellStart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населенных</w:t>
            </w:r>
            <w:proofErr w:type="spellEnd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пунктах с числом жителей до 50 тысяч человек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55 A 12 W4670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8960,0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зация учреждений культурно-досугового типа)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55 A A1 55131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182559,4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55 A A1 55132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92123,6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(модернизация регионал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ных и муниципальных детских школ искусств по видам искусств)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55 A A1 55195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37300,0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55 A A1 55900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39191,6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Реконструкция и капитальный ремонт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55 A A1 55970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15344,9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55192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ждений культуры)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55</w:t>
            </w:r>
            <w:proofErr w:type="gramStart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A2 55194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867,3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товской области «Развитие физич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е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ской культуры, спорта, туризма и </w:t>
            </w:r>
            <w:proofErr w:type="spellStart"/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молодежной</w:t>
            </w:r>
            <w:proofErr w:type="spellEnd"/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политики»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75985,7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Создание и внедрение программы поддержки и продвижения событи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ных мероприятий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56 2 J2 53300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2854,4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созданию «умной» спортивной площадки (</w:t>
            </w:r>
            <w:proofErr w:type="spellStart"/>
            <w:proofErr w:type="gramStart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c</w:t>
            </w:r>
            <w:proofErr w:type="gramEnd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ре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ства</w:t>
            </w:r>
            <w:proofErr w:type="spellEnd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для достижения показателей р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зультативности)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56 4 17 W2531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56998,3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Оснащение объектов спортивной и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фраструктуры спортивно-технологи-</w:t>
            </w:r>
            <w:proofErr w:type="spellStart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ческим</w:t>
            </w:r>
            <w:proofErr w:type="spellEnd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оборудованием (закупка и монтаж оборудования для создания на сельских территориях малых спорти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ных площадок, монтируемых на 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крытых площадках или в закрытых помещениях, на которых возможно проводить тестирование населения в соответствии с требованиями Всеро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сийского физкультурно-спортивного комплекса «Готов к труду и обороне» (ГТО))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56 4 P5 52281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16133,0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товской области «Развитие экон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30230,3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205670,5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58 2 39 R5110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24455,3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199895,5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муниц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пальных</w:t>
            </w:r>
            <w:proofErr w:type="gramEnd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58 3 01 71100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5775,0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товской области «Развитие образ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4271669,0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3357993,6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1972609,7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5A 1 07 72Г00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190878,4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тания обучающихся, получающих начальное общее образование в гос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и муниципальных обр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</w:t>
            </w:r>
            <w:proofErr w:type="gramEnd"/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5A 2 12 R3040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1113723,0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1115709,6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1101578,0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5A 2 20 72Г00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253352,4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5A 2 20 72Г05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136500,0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5A 2 24 R7500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571866,2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ных систем образования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5A 2 24 W7500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48969,8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тельную деятельность по адаптир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ванным основным общеобразовател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5A 2 E1 51720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142691,5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177045,1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организациях, расположе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ных в сельской местности и </w:t>
            </w:r>
            <w:proofErr w:type="spellStart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поселках</w:t>
            </w:r>
            <w:proofErr w:type="spellEnd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городского типа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5A 2 E1 52300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70080,7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в связи с р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стом числа обучающихся, вызванным демографическим фактором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5A 2 E1 53050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440905,3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544060,2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5A 2 E1 55200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355618,1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556404,8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манитарного профилей (в рамках д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результ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тов федерального проекта) (за искл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5A 2 E1 U1131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условий для создания центров образования цифрового и г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манитарного профилей (в рамках д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результ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тов федерального проекта) (в части расходов на оплату труда с начислен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ями)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5A 2 E1 U1137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180333,5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166704,5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рования центров образования ест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ственно-научной и </w:t>
            </w:r>
            <w:proofErr w:type="gramStart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технологической</w:t>
            </w:r>
            <w:proofErr w:type="gramEnd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направленностей в общеобразовател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(в рамках достиж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 (за исключением расходов на оплату труда с начислен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ями)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5A 2 E1 U1291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47922,1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65481,5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72800,0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рования центров образования ест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ственно-научной и технологической направленностей в общеобразовател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 (в рамках достиж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ния соответствующих результатов ф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5A 2 E1 U1297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274751,6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341375,2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404777,0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рования детских технопарков «</w:t>
            </w:r>
            <w:proofErr w:type="spellStart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Ква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ториум</w:t>
            </w:r>
            <w:proofErr w:type="spellEnd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» в общеобразовательных орг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низациях (в рамках достижения соо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5A 2 E1 U1311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9535,1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рования детских технопарков «</w:t>
            </w:r>
            <w:proofErr w:type="spellStart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Ква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ториум</w:t>
            </w:r>
            <w:proofErr w:type="spellEnd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» в общеобразовательных орг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низациях (в рамках достижения соо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го проекта) (в части расходов на опл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начислениями)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5A 2 E1 U1317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12596,4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16949,7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25424,6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в целях опер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5A 2 E1 U5200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22328,7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тельных организациях (за </w:t>
            </w:r>
            <w:proofErr w:type="spellStart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счет</w:t>
            </w:r>
            <w:proofErr w:type="spellEnd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бю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жетного кредита в целях опережающ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го финансового обеспечения расхо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ных обязательств субъектов Росси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ской Федерации)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5A 2 E1 М5200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180659,0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Обновление материально-технической базы для организации учебно-исследовательской, научно-практи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ческой, творческой деятельности, з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нятий физической культурой и спо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том в образовательных организациях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5A 2 E2 50980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16091,0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18179,0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различных типов для реализации дополнительных общеразвивающих программ, для с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здания информационных систем в 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5A 2 E2 51710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2290,1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тельной среды и развития цифровых навыков обучающихся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5A 8 E4 52130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124171,5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167850,9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го проекта)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5A 8 E4 U1241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8691,3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результатов федеральн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го проекта) (в части расходов на опл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ту труда с начислениями)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5A 8 E4 U1247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25129,8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36210,3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43452,4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общеобразовательных организациях (в рамках достижения соответствующих результатов федерального проекта)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5A 8 E4 U1330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12623,5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14493,1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12032,1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товской области «Обеспечение нас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е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ления доступным </w:t>
            </w:r>
            <w:proofErr w:type="spellStart"/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жильем</w:t>
            </w:r>
            <w:proofErr w:type="spellEnd"/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и разв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тие жилищно-коммунальной инфр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13965895,7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Стимулирование </w:t>
            </w:r>
            <w:proofErr w:type="gramStart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5E 1 F1 50210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449463,0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нию </w:t>
            </w:r>
            <w:proofErr w:type="spellStart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жильем</w:t>
            </w:r>
            <w:proofErr w:type="spellEnd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молодых семей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5E 3 01 R4970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61327,5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Ремонт и развитие водопроводной с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ти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5E 8 05 72920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и реконструкция (м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дернизация) объектов питьевого вод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снабжения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5E 8 F5 52430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947017,4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484096,9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лению граждан из аварийного жили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ного фонда, в том числе переселению граждан из аварийного жилищного фонда с </w:t>
            </w:r>
            <w:proofErr w:type="spellStart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учетом</w:t>
            </w:r>
            <w:proofErr w:type="spellEnd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необходимости разв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тия малоэтажного жилищного стро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тельства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5E A F3 67483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9100321,7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мероприятий по перес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лению граждан из аварийного жили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ного фонда, в том числе переселению граждан из аварийного жилищного фонда с </w:t>
            </w:r>
            <w:proofErr w:type="spellStart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учетом</w:t>
            </w:r>
            <w:proofErr w:type="spellEnd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необходимости разв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тия малоэтажного жилищного стро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тельства, за </w:t>
            </w:r>
            <w:proofErr w:type="spellStart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счет</w:t>
            </w:r>
            <w:proofErr w:type="spellEnd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средств областного бюджета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5E A F3 67484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3196745,1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товской области «Развитие тран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5206927,7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4606669,1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3938777,0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туры для них (реализация инфрастру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турных проектов, направленных на комплексное развитие городского наземного</w:t>
            </w:r>
            <w:proofErr w:type="gramEnd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электрического транспорта)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5Ж 1 R7 54011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1226878,2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2261105,7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1714227,7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туры для них (закупка автобусов, пр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водимых в движение электрической энергией от батареи</w:t>
            </w:r>
            <w:proofErr w:type="gramEnd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, заряжаемой от внешнего источника (электробусов), и объектов зарядной инфраструктуры для них)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5Ж 1 R7 54012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1042000,0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 xml:space="preserve">Развитие и увеличение пропускной </w:t>
            </w:r>
            <w:proofErr w:type="gramStart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способности сети автомобильных д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рог общего пользования местного зн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чения</w:t>
            </w:r>
            <w:proofErr w:type="gramEnd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 </w:t>
            </w:r>
            <w:proofErr w:type="spellStart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счет</w:t>
            </w:r>
            <w:proofErr w:type="spellEnd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средств областного д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рожного фонда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5Ж 2 07 D9910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84630,0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Достижение целевых показателей, предусматривающих мероприятия по решению неотложных задач по прив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дению в нормативное состояние авт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местного значения городских поселений области, вход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я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щих в состав Саратовской агломер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ции, за </w:t>
            </w:r>
            <w:proofErr w:type="spellStart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счет</w:t>
            </w:r>
            <w:proofErr w:type="spellEnd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средств областного д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рожного фонда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5Ж 2 14 D7140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вания местного значения в границах городских поселений области за </w:t>
            </w:r>
            <w:proofErr w:type="spellStart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счет</w:t>
            </w:r>
            <w:proofErr w:type="spellEnd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5Ж 2 23 D7220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ния в границах </w:t>
            </w:r>
            <w:proofErr w:type="spellStart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населенных</w:t>
            </w:r>
            <w:proofErr w:type="spellEnd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пунктов сельских поселений за </w:t>
            </w:r>
            <w:proofErr w:type="spellStart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счет</w:t>
            </w:r>
            <w:proofErr w:type="spellEnd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5Ж 2 32 D7610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1444935,0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ных дорожных сооружений (привед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ние в нормативное состояние автом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5Ж 2 R1 53946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162484,5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дорожной деятельности в отношении автомобильных дорог о</w:t>
            </w:r>
            <w:r w:rsidRPr="007756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7756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щего пользования местного значения Саратовской агломерации в границах городских округов области за </w:t>
            </w:r>
            <w:proofErr w:type="spellStart"/>
            <w:r w:rsidRPr="007756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счет</w:t>
            </w:r>
            <w:proofErr w:type="spellEnd"/>
            <w:r w:rsidRPr="007756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5Ж 2 R1 U7190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дорожной деятельности в отношении автомобильных дорог о</w:t>
            </w:r>
            <w:r w:rsidRPr="007756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7756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щего пользования местного значения Саратовской агломерации в границах городских поселений области за </w:t>
            </w:r>
            <w:proofErr w:type="spellStart"/>
            <w:r w:rsidRPr="007756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счет</w:t>
            </w:r>
            <w:proofErr w:type="spellEnd"/>
            <w:r w:rsidRPr="007756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5Ж 2 R1 U7210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300000,0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товской области «Охрана окруж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ющей среды, воспроизводство и р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циональное использование приро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д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62 4 G1 52420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455303,5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5831,2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товской области «Развитие госуда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ственного и муниципального упра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1953036,0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144405,1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140000,0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федеральной целевой пр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граммы «Увековечение памяти п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гибших при защите Отечества на 2019–2024 годы» (обустройство и во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становление воинских захоронений, находящихся в государственной (м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ниципальной) собственности)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66 1 05 R2990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4185,5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4405,1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66 4 01 72500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1808850,5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66 4 05 72100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673809,4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товской области «Комплексное ра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з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351446,3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239336,3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171113,5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ры и благоустройство площадок, ра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положенных на сельских территориях, под компактную жилищную застро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ку)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36621,0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35826,0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25327,8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70 3 02 R5766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13621,9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ры на сельских территориях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70 3 03 R3720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172316,5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193701,7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(создание, реко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струкция (модернизация), капитал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70 3 04 R5767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128886,8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9808,7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145785,7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Раздел III. Субвенции бюджетам м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у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25875446,5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24645205,3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24672818,8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товской области «Социальная по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д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541021,7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560781,0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581369,6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нальных услуг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52 1 23 77Б00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70572,0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данам субсидий на оплату жилого п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мещения и коммунальных услуг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52 1 24 77110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470449,7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490209,0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510797,6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товской области «Развитие образ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25033636,3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23807706,8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23807706,8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5A 1 04 76900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68334,4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ставления компенсации родительской платы за присмотр и уход за детьми в муниципальных образовательных 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ганизациях, реализующих образов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тельную программу дошкольного 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5A 1 04 77800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23274,9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муниц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ях, реализующих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5A 1 04 77900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609609,0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дошкольных образовательных орган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5A 1 05 76700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6246785,7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5623586,4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Ежемесячное денежное вознагражд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ние за классное руководство педагог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ческим работникам государственных и муниципальных общеобразовательных организаций, реализующих образов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начального общ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образования, образовательные пр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граммы основного общего образов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ния, образовательные программы среднего общего образования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5A 2 03 R3030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1024790,2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1026088,2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Финансовое обеспечение образов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5A 2 11 77000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16588992,0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15985132,7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тания родителям (законным предст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вителям) обучающихся по образов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начального 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щего образования на дому детей-инвалидов и детей, нуждающихся в длительном лечении, которые по с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стоянию здоровья временно или п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стоянно не могут посещать образов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тельные организации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5A 2 12 77160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7943,5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ного общего и среднего общего обр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зования</w:t>
            </w:r>
            <w:proofErr w:type="gramEnd"/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5A 2 12 77200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351612,2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352000,6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gramStart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ставления питания отдельным катег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риям обучающихся в муниципальных образовательных организациях, реал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образования, по предоставлению компенсации стоим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сти горячего питания родителям (з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конным представителям) обучающи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ся по образовательным программам начального общего образования на дому детей-инвалидов и детей, ну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дающихся в длительном лечении, к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торые по состоянию здоровья време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но или постоянно</w:t>
            </w:r>
            <w:proofErr w:type="gramEnd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не могут посещать образовательные организации, и ч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стичному финансированию расходов на присмотр и уход за детьми д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5A 2 12 77300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18080,6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сов по обязательному социальному 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страхованию в государственные вн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бюджетные фонды Российской Фед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5A 5 05 77120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92190,8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нию, содержанию и ремонту пусту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щих жилых помещений, </w:t>
            </w:r>
            <w:proofErr w:type="spellStart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закрепленных</w:t>
            </w:r>
            <w:proofErr w:type="spellEnd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за детьми-сиротами и детьми, оста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5A 5 05 77И00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2023,0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1465,7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товской области «Профилактика правонарушений, терроризма, эк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тремизма и противодействие нез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62413,5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62413,5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62413,5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65 1 10 76600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40688,0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администрати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65 1 11 76500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21725,5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товской области «Развитие госуда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ственного и муниципального упра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109834,5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114370,8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119249,9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мочий по </w:t>
            </w:r>
            <w:proofErr w:type="spellStart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расчету</w:t>
            </w:r>
            <w:proofErr w:type="spellEnd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66 4 01 76100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84853,8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89390,1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94269,2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16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санкцион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рованию финансовыми органами м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образований области оплаты денежных обязательств пол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чателям средств областного бюджета, областным государственным автоно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ным и бюджетным учреждениям, иным юридическим лицам, не явля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щимся участниками бюджетного пр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16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66 4 01 77150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16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24980,7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lastRenderedPageBreak/>
              <w:t>Осуществление переданных полн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58508,5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60953,5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63099,3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Осуществление первичного воинского </w:t>
            </w:r>
            <w:proofErr w:type="spellStart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учета</w:t>
            </w:r>
            <w:proofErr w:type="spellEnd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органами местного самоупра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90 2 00 51180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58268,4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60874,9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63006,1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ставлению (изменению) списков ка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дидатов в присяжные заседатели ф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деральных судов общей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90 2 00 51200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240,1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78,6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93,2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70032,0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38979,7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38979,7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органами местного с</w:t>
            </w:r>
            <w:r w:rsidRPr="007756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моуправления отдельных государстве</w:t>
            </w:r>
            <w:r w:rsidRPr="007756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7756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полномочий по осуществлению р</w:t>
            </w:r>
            <w:r w:rsidRPr="007756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7756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гионального государственного жили</w:t>
            </w:r>
            <w:r w:rsidRPr="007756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</w:t>
            </w:r>
            <w:r w:rsidRPr="007756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ного контроля (надзора) и регионального государственного лицензионного </w:t>
            </w:r>
            <w:proofErr w:type="gramStart"/>
            <w:r w:rsidRPr="007756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ко</w:t>
            </w:r>
            <w:r w:rsidRPr="007756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7756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троля за</w:t>
            </w:r>
            <w:proofErr w:type="gramEnd"/>
            <w:r w:rsidRPr="007756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осуществлением предприним</w:t>
            </w:r>
            <w:r w:rsidRPr="007756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тельской деятельности по управлению многоквартирными домами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96 1 00 76510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4463,4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4698,4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ственных полномочий </w:t>
            </w:r>
            <w:proofErr w:type="gramStart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по организации проведения мероприятий при ос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ществлении деятельности по обращ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нию с животными без владельцев</w:t>
            </w:r>
            <w:proofErr w:type="gramEnd"/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96 1 00 77130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65568,6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34281,3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Раздел IV. Иные межбюджетные трансферты бюджетам муниц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4130702,4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668066,9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659184,7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товской области «Социальная по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д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и модернизация матер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организаций отдыха детей, расположенных на те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ритории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52 3 03 78890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товской области «Культура Сар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377751,9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55 A 12 74020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254179,6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Разработка проектно-сметной док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ментации на проведение ремонтных работ в муниципальных учреждениях культуры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55 A 12 78820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636,3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55 A 12 79Г40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17936,0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55 A A1 54540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ти учреждений культурно-досугового типа (создание и модернизация учр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ждений культурно-досугового типа)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55 A A1 U5131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ти учреждений культурно-досугового типа (создание центров культурного развития) (в рамках достижения соо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55 A A1 U5132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46600,0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товской области «Развитие физич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е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ской культуры, спорта, туризма и </w:t>
            </w:r>
            <w:proofErr w:type="spellStart"/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молодежной</w:t>
            </w:r>
            <w:proofErr w:type="spellEnd"/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политики»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263625,1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ственной </w:t>
            </w:r>
            <w:proofErr w:type="spellStart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молодежной</w:t>
            </w:r>
            <w:proofErr w:type="spellEnd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политики на территории муниципальных образов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ний области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56 3 07 78860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тельству крытых ледовых арен (лед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вых дворцов)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56 4 10 78950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228925,1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комплекса мероприятий, связанных с эффективным использ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ванием тренировочных площадок п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сле проведения чемпионата мира по футболу 2018 года в Российской Ф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дерации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56 4 13 R4260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29600,0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56 4 18 78970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4600,0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товской области «Развитие экон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10901,9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Подведение объектов водоснабжения и водоотведения к земельным учас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кам, расположенным в муниципал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ных районах, имеющих статус особой экономической зоны технико-внедренческого типа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58 2 38 78920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10901,9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товской области «Развитие образ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о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814186,0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Оснащение оборудованием, мебелью, </w:t>
            </w:r>
            <w:proofErr w:type="spellStart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инвентарем</w:t>
            </w:r>
            <w:proofErr w:type="spellEnd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, средствами обучения и воспитания муниципальных образов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5A 1 07 78640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8227,0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Проведение корректировки проектно-сметной документации по объекту строительства образовательного учр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ждения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5A 1 07 78840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5A 1 07 79Г40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85217,0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тельству объектов образования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5A 2 01 72900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71824,4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«спортивного ядра» на территории образовательного учр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ждения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5A 2 20 78830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Оснащение оборудованием, мебелью, </w:t>
            </w:r>
            <w:proofErr w:type="spellStart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инвентарем</w:t>
            </w:r>
            <w:proofErr w:type="spellEnd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, средствами обучения и воспитания, а также оснащение би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лиотечного фонда муниципальных 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5A 2 20 78870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2525,7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работ по благоустройству школьных территорий и подведение инженерных сетей к объектам образ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5A 2 20 78968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12694,2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16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Реконструкция, капитальный ремонт объектов недвижимости, </w:t>
            </w:r>
            <w:proofErr w:type="spellStart"/>
            <w:r w:rsidRPr="007756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перепрофил</w:t>
            </w:r>
            <w:r w:rsidRPr="007756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7756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руемых</w:t>
            </w:r>
            <w:proofErr w:type="spellEnd"/>
            <w:r w:rsidRPr="007756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 xml:space="preserve"> под использование в общеобр</w:t>
            </w:r>
            <w:r w:rsidRPr="007756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зовательных целях, а также строител</w:t>
            </w:r>
            <w:r w:rsidRPr="007756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ь</w:t>
            </w:r>
            <w:r w:rsidRPr="007756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ство новых объектов в составе создава</w:t>
            </w:r>
            <w:r w:rsidRPr="007756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7756C4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мого имущественного комплекса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5A 2 20 79890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310000,0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5A 2 20 79Г40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310697,7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товской области «Обеспечение нас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е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ления доступным </w:t>
            </w:r>
            <w:proofErr w:type="spellStart"/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жильем</w:t>
            </w:r>
            <w:proofErr w:type="spellEnd"/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 xml:space="preserve"> и разв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и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тие жилищно-коммунальной инфр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180500,0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</w:t>
            </w:r>
            <w:r w:rsidRPr="007756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е</w:t>
            </w:r>
            <w:r w:rsidRPr="007756C4">
              <w:rPr>
                <w:rFonts w:ascii="PT Astra Serif" w:hAnsi="PT Astra Serif"/>
                <w:color w:val="000000"/>
                <w:spacing w:val="-4"/>
                <w:sz w:val="24"/>
                <w:szCs w:val="24"/>
              </w:rPr>
              <w:t>конструкции линейных объектов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5E 1 08 79350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коммунальной и тран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портной инфраструктурой земельных участков, предоставленных (подлеж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щих предоставлению) для жилищного строительства гражданам, имеющим </w:t>
            </w:r>
            <w:proofErr w:type="spellStart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трех</w:t>
            </w:r>
            <w:proofErr w:type="spellEnd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и более детей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5E 1 09 79410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внесению изм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нений (корректировке) ранее разраб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танной проектно-сметной документ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ции в целях реализации мероприятий по модернизации систем коммунал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ной инфраструктуры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5E</w:t>
            </w:r>
            <w:proofErr w:type="gramStart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Б</w:t>
            </w:r>
            <w:proofErr w:type="gramEnd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01 78850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товской области «Развитие тран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1067057,7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179924,1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Обновление наземного общественного пассажирского транспорта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5Ж 1 08 78170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175411,4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188806,3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179924,1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онирования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5Ж 1 11 78910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52032,0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Изъятие земельных участков и расп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ложенных на них объектов недвиж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мости для размещения линейных об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ектов, связанных с реализацией кру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ных социально значимых проектов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5Ж 1 14 79130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150151,0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5Ж 1 14 79340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679463,3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Решение неотложных задач по прив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дению в нормативное состояние авт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мобильных дорог местного значения городских поселений области за </w:t>
            </w:r>
            <w:proofErr w:type="spellStart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счет</w:t>
            </w:r>
            <w:proofErr w:type="spellEnd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средств областного дорожного фонда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5Ж 2 14 D7280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товской области «Повышение эне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гоэффективности и энергосбереж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е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100000,0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63 2 11 79Б00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товской области «Развитие госуда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р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ственного и муниципального упра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179814,8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169814,8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169814,8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ально-экономического развития мун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ципалитетов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66 4 01 78110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формации в печатных средствах ма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совой информации, </w:t>
            </w:r>
            <w:proofErr w:type="spellStart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учрежденных</w:t>
            </w:r>
            <w:proofErr w:type="spellEnd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ганами местного самоуправления, и в сетевых изданиях, </w:t>
            </w:r>
            <w:proofErr w:type="spellStart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учрежденных</w:t>
            </w:r>
            <w:proofErr w:type="spellEnd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да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ными печатными средствами массовой информации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66 5 17 78600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29814,8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19814,8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товской области «Патриотическое воспитание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212066,6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209445,8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советников д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ректора по воспитанию и взаимоде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ствию с детскими общественными объединениями в общеобразовател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68 1 </w:t>
            </w:r>
            <w:proofErr w:type="gramStart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E</w:t>
            </w:r>
            <w:proofErr w:type="gramEnd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В 51790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212066,6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209445,8</w:t>
            </w: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704000,0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благоустройству и поддержанию в надлежащем сан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тарном состоянии территории горо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ских округов Саратовской области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69 2 04 78980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44000,0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ского конкурса лучших проектов с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69 2 F2 54240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660000,0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Государственная программа Сар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а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товской области «Комплексное ра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з</w:t>
            </w: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63129,0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Строительство (приобретение) жилья, предоставляемого по договору найма жилого помещения, для граждан, ос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ществляющих трудовую деятельность на сельских территориях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70 1 01 78990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60129,0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работ по разработке пр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ектно-сметной документации в целях обеспечения комплексного развития сельских территорий (создание, реко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струкция (модернизация), капитал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ный ремонт объектов социальной и культурной сферы, включая мн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гофункциональные центры)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70 3 04 78960</w:t>
            </w: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717AD6" w:rsidRPr="007756C4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107669,5</w:t>
            </w:r>
          </w:p>
        </w:tc>
        <w:tc>
          <w:tcPr>
            <w:tcW w:w="1418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</w:p>
        </w:tc>
      </w:tr>
      <w:tr w:rsidR="00717AD6" w:rsidRPr="00717AD6" w:rsidTr="002A5473">
        <w:tc>
          <w:tcPr>
            <w:tcW w:w="425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Содействие в уточнении сведений о границах </w:t>
            </w:r>
            <w:proofErr w:type="spellStart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населенных</w:t>
            </w:r>
            <w:proofErr w:type="spellEnd"/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пунктов и терр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ториальных зон в Едином госуда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ственном реестре недвижимости</w:t>
            </w:r>
          </w:p>
        </w:tc>
        <w:tc>
          <w:tcPr>
            <w:tcW w:w="1843" w:type="dxa"/>
            <w:vAlign w:val="bottom"/>
          </w:tcPr>
          <w:p w:rsidR="00717AD6" w:rsidRPr="007756C4" w:rsidRDefault="00717AD6" w:rsidP="00717AD6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96 1 00 78800</w:t>
            </w:r>
          </w:p>
        </w:tc>
        <w:tc>
          <w:tcPr>
            <w:tcW w:w="1417" w:type="dxa"/>
            <w:vAlign w:val="bottom"/>
          </w:tcPr>
          <w:p w:rsidR="00717AD6" w:rsidRPr="00717AD6" w:rsidRDefault="00717AD6" w:rsidP="00282554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7756C4">
              <w:rPr>
                <w:rFonts w:ascii="PT Astra Serif" w:hAnsi="PT Astra Serif"/>
                <w:color w:val="000000"/>
                <w:sz w:val="24"/>
                <w:szCs w:val="24"/>
              </w:rPr>
              <w:t>107669,5</w:t>
            </w:r>
            <w:bookmarkStart w:id="2" w:name="_GoBack"/>
            <w:bookmarkEnd w:id="2"/>
          </w:p>
        </w:tc>
        <w:tc>
          <w:tcPr>
            <w:tcW w:w="1418" w:type="dxa"/>
            <w:vAlign w:val="bottom"/>
          </w:tcPr>
          <w:p w:rsidR="00717AD6" w:rsidRPr="00717AD6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717AD6" w:rsidRPr="00717AD6" w:rsidRDefault="00717AD6" w:rsidP="00717AD6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</w:tbl>
    <w:p w:rsidR="00717AD6" w:rsidRPr="00717AD6" w:rsidRDefault="00717AD6">
      <w:pPr>
        <w:rPr>
          <w:rFonts w:ascii="PT Astra Serif" w:hAnsi="PT Astra Serif"/>
        </w:rPr>
      </w:pPr>
    </w:p>
    <w:p w:rsidR="00F82C40" w:rsidRPr="00717AD6" w:rsidRDefault="00F82C40">
      <w:pPr>
        <w:rPr>
          <w:rFonts w:ascii="PT Astra Serif" w:hAnsi="PT Astra Serif"/>
        </w:rPr>
      </w:pPr>
    </w:p>
    <w:p w:rsidR="008016E7" w:rsidRPr="00717AD6" w:rsidRDefault="008016E7">
      <w:pPr>
        <w:rPr>
          <w:rFonts w:ascii="PT Astra Serif" w:hAnsi="PT Astra Serif"/>
        </w:rPr>
      </w:pPr>
    </w:p>
    <w:p w:rsidR="00BC5913" w:rsidRPr="00717AD6" w:rsidRDefault="00BC5913" w:rsidP="002A3A59">
      <w:pPr>
        <w:suppressAutoHyphens/>
        <w:rPr>
          <w:rFonts w:ascii="PT Astra Serif" w:hAnsi="PT Astra Serif"/>
          <w:sz w:val="16"/>
          <w:szCs w:val="28"/>
        </w:rPr>
      </w:pPr>
    </w:p>
    <w:sectPr w:rsidR="00BC5913" w:rsidRPr="00717AD6" w:rsidSect="002B0B44">
      <w:headerReference w:type="default" r:id="rId10"/>
      <w:pgSz w:w="11906" w:h="16838" w:code="9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920" w:rsidRDefault="00537920" w:rsidP="004C020B">
      <w:r>
        <w:separator/>
      </w:r>
    </w:p>
  </w:endnote>
  <w:endnote w:type="continuationSeparator" w:id="0">
    <w:p w:rsidR="00537920" w:rsidRDefault="00537920" w:rsidP="004C0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920" w:rsidRDefault="00537920" w:rsidP="004C020B">
      <w:r>
        <w:separator/>
      </w:r>
    </w:p>
  </w:footnote>
  <w:footnote w:type="continuationSeparator" w:id="0">
    <w:p w:rsidR="00537920" w:rsidRDefault="00537920" w:rsidP="004C02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537920" w:rsidRPr="00E57339" w:rsidRDefault="00537920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E57339">
          <w:rPr>
            <w:rFonts w:ascii="PT Astra Serif" w:hAnsi="PT Astra Serif"/>
            <w:sz w:val="24"/>
            <w:szCs w:val="24"/>
          </w:rPr>
          <w:fldChar w:fldCharType="begin"/>
        </w:r>
        <w:r w:rsidRPr="00E57339">
          <w:rPr>
            <w:rFonts w:ascii="PT Astra Serif" w:hAnsi="PT Astra Serif"/>
            <w:sz w:val="24"/>
            <w:szCs w:val="24"/>
          </w:rPr>
          <w:instrText>PAGE   \* MERGEFORMAT</w:instrText>
        </w:r>
        <w:r w:rsidRPr="00E57339">
          <w:rPr>
            <w:rFonts w:ascii="PT Astra Serif" w:hAnsi="PT Astra Serif"/>
            <w:sz w:val="24"/>
            <w:szCs w:val="24"/>
          </w:rPr>
          <w:fldChar w:fldCharType="separate"/>
        </w:r>
        <w:r w:rsidR="007756C4">
          <w:rPr>
            <w:rFonts w:ascii="PT Astra Serif" w:hAnsi="PT Astra Serif"/>
            <w:noProof/>
            <w:sz w:val="24"/>
            <w:szCs w:val="24"/>
          </w:rPr>
          <w:t>16</w:t>
        </w:r>
        <w:r w:rsidRPr="00E57339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537920" w:rsidRDefault="0053792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9"/>
  <w:autoHyphenation/>
  <w:characterSpacingControl w:val="doNotCompress"/>
  <w:hdrShapeDefaults>
    <o:shapedefaults v:ext="edit" spidmax="3850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4FF"/>
    <w:rsid w:val="000048B6"/>
    <w:rsid w:val="00004CF2"/>
    <w:rsid w:val="000178A6"/>
    <w:rsid w:val="00024B48"/>
    <w:rsid w:val="000303A5"/>
    <w:rsid w:val="00037708"/>
    <w:rsid w:val="000634FC"/>
    <w:rsid w:val="00071FB5"/>
    <w:rsid w:val="0008203F"/>
    <w:rsid w:val="000824B2"/>
    <w:rsid w:val="00083BE1"/>
    <w:rsid w:val="000A3B6A"/>
    <w:rsid w:val="000A7155"/>
    <w:rsid w:val="000B1A60"/>
    <w:rsid w:val="000B64FF"/>
    <w:rsid w:val="000E2C76"/>
    <w:rsid w:val="00100677"/>
    <w:rsid w:val="00104802"/>
    <w:rsid w:val="001061C9"/>
    <w:rsid w:val="001120F2"/>
    <w:rsid w:val="001226CC"/>
    <w:rsid w:val="001357AE"/>
    <w:rsid w:val="00141611"/>
    <w:rsid w:val="0014292B"/>
    <w:rsid w:val="00147A93"/>
    <w:rsid w:val="00161FA2"/>
    <w:rsid w:val="00192D65"/>
    <w:rsid w:val="001952E1"/>
    <w:rsid w:val="00196E90"/>
    <w:rsid w:val="001A5990"/>
    <w:rsid w:val="001D5ABF"/>
    <w:rsid w:val="001E1899"/>
    <w:rsid w:val="001E75D5"/>
    <w:rsid w:val="001F15E3"/>
    <w:rsid w:val="001F394B"/>
    <w:rsid w:val="00202B37"/>
    <w:rsid w:val="00214735"/>
    <w:rsid w:val="00224B94"/>
    <w:rsid w:val="00263ADE"/>
    <w:rsid w:val="00265F13"/>
    <w:rsid w:val="00275A9E"/>
    <w:rsid w:val="00276041"/>
    <w:rsid w:val="0027614B"/>
    <w:rsid w:val="002764FE"/>
    <w:rsid w:val="00282554"/>
    <w:rsid w:val="002A05C3"/>
    <w:rsid w:val="002A3A59"/>
    <w:rsid w:val="002A7DBD"/>
    <w:rsid w:val="002B0B44"/>
    <w:rsid w:val="002B3AE8"/>
    <w:rsid w:val="002D23B9"/>
    <w:rsid w:val="002E1175"/>
    <w:rsid w:val="002F4D72"/>
    <w:rsid w:val="00302A0A"/>
    <w:rsid w:val="0031081D"/>
    <w:rsid w:val="003117C8"/>
    <w:rsid w:val="003242F3"/>
    <w:rsid w:val="00334823"/>
    <w:rsid w:val="00376CA3"/>
    <w:rsid w:val="00380AEC"/>
    <w:rsid w:val="00386940"/>
    <w:rsid w:val="003906D8"/>
    <w:rsid w:val="003932DA"/>
    <w:rsid w:val="003A4EC7"/>
    <w:rsid w:val="003A7824"/>
    <w:rsid w:val="003B224E"/>
    <w:rsid w:val="003B65BB"/>
    <w:rsid w:val="003C2B9E"/>
    <w:rsid w:val="0041415D"/>
    <w:rsid w:val="00423381"/>
    <w:rsid w:val="00437DE3"/>
    <w:rsid w:val="004435A5"/>
    <w:rsid w:val="00454383"/>
    <w:rsid w:val="00490364"/>
    <w:rsid w:val="00494162"/>
    <w:rsid w:val="004956D6"/>
    <w:rsid w:val="004A6A39"/>
    <w:rsid w:val="004B3ADE"/>
    <w:rsid w:val="004B77D4"/>
    <w:rsid w:val="004C020B"/>
    <w:rsid w:val="004C5D89"/>
    <w:rsid w:val="004D1695"/>
    <w:rsid w:val="004D1BE3"/>
    <w:rsid w:val="004E238B"/>
    <w:rsid w:val="00514BCA"/>
    <w:rsid w:val="0051529C"/>
    <w:rsid w:val="00517FDD"/>
    <w:rsid w:val="00531A7A"/>
    <w:rsid w:val="00537920"/>
    <w:rsid w:val="005441C5"/>
    <w:rsid w:val="005511DC"/>
    <w:rsid w:val="00575813"/>
    <w:rsid w:val="00576383"/>
    <w:rsid w:val="0058530E"/>
    <w:rsid w:val="00585732"/>
    <w:rsid w:val="005C0A6C"/>
    <w:rsid w:val="005C1035"/>
    <w:rsid w:val="005C2AE2"/>
    <w:rsid w:val="005C5825"/>
    <w:rsid w:val="005D1D2D"/>
    <w:rsid w:val="005E2CEA"/>
    <w:rsid w:val="005F4B8E"/>
    <w:rsid w:val="0060724D"/>
    <w:rsid w:val="00624E24"/>
    <w:rsid w:val="0062699C"/>
    <w:rsid w:val="00636990"/>
    <w:rsid w:val="00641A00"/>
    <w:rsid w:val="0068465D"/>
    <w:rsid w:val="00684684"/>
    <w:rsid w:val="00684A24"/>
    <w:rsid w:val="00687FB8"/>
    <w:rsid w:val="0069637B"/>
    <w:rsid w:val="006A5A07"/>
    <w:rsid w:val="006A7813"/>
    <w:rsid w:val="006B1E97"/>
    <w:rsid w:val="006F2E95"/>
    <w:rsid w:val="00703722"/>
    <w:rsid w:val="00707D1F"/>
    <w:rsid w:val="00717AD6"/>
    <w:rsid w:val="007200A0"/>
    <w:rsid w:val="007350B0"/>
    <w:rsid w:val="00764EF3"/>
    <w:rsid w:val="00774A80"/>
    <w:rsid w:val="007756C4"/>
    <w:rsid w:val="0078174D"/>
    <w:rsid w:val="007A162C"/>
    <w:rsid w:val="007A163A"/>
    <w:rsid w:val="007A7434"/>
    <w:rsid w:val="007C4CB0"/>
    <w:rsid w:val="007E3C6D"/>
    <w:rsid w:val="007F2201"/>
    <w:rsid w:val="007F3A2E"/>
    <w:rsid w:val="00800DB7"/>
    <w:rsid w:val="008016E7"/>
    <w:rsid w:val="0080384D"/>
    <w:rsid w:val="00815B7E"/>
    <w:rsid w:val="0083687F"/>
    <w:rsid w:val="00851EAF"/>
    <w:rsid w:val="00866177"/>
    <w:rsid w:val="00870632"/>
    <w:rsid w:val="00871AE2"/>
    <w:rsid w:val="0089069C"/>
    <w:rsid w:val="008A29B5"/>
    <w:rsid w:val="008B23D7"/>
    <w:rsid w:val="008B3C0F"/>
    <w:rsid w:val="008B6DD6"/>
    <w:rsid w:val="008C4843"/>
    <w:rsid w:val="008D096F"/>
    <w:rsid w:val="00930733"/>
    <w:rsid w:val="0093506F"/>
    <w:rsid w:val="00941B42"/>
    <w:rsid w:val="00946936"/>
    <w:rsid w:val="00952F11"/>
    <w:rsid w:val="00984E16"/>
    <w:rsid w:val="009A0BA0"/>
    <w:rsid w:val="009B1B0B"/>
    <w:rsid w:val="009B1D18"/>
    <w:rsid w:val="009D0C29"/>
    <w:rsid w:val="009F1BD1"/>
    <w:rsid w:val="009F3AA8"/>
    <w:rsid w:val="00A02135"/>
    <w:rsid w:val="00A037F7"/>
    <w:rsid w:val="00A111FA"/>
    <w:rsid w:val="00A11C54"/>
    <w:rsid w:val="00A17FBA"/>
    <w:rsid w:val="00A331B7"/>
    <w:rsid w:val="00A34991"/>
    <w:rsid w:val="00A36987"/>
    <w:rsid w:val="00A476FF"/>
    <w:rsid w:val="00A5424E"/>
    <w:rsid w:val="00A551F7"/>
    <w:rsid w:val="00A56427"/>
    <w:rsid w:val="00A60AE0"/>
    <w:rsid w:val="00A725A3"/>
    <w:rsid w:val="00A85546"/>
    <w:rsid w:val="00A94F08"/>
    <w:rsid w:val="00AA2346"/>
    <w:rsid w:val="00AA7DC9"/>
    <w:rsid w:val="00AB5130"/>
    <w:rsid w:val="00AC5263"/>
    <w:rsid w:val="00AC6EDD"/>
    <w:rsid w:val="00AE5BC1"/>
    <w:rsid w:val="00AF262A"/>
    <w:rsid w:val="00AF5A74"/>
    <w:rsid w:val="00AF67AE"/>
    <w:rsid w:val="00B00CCC"/>
    <w:rsid w:val="00B3164A"/>
    <w:rsid w:val="00B45164"/>
    <w:rsid w:val="00B45D39"/>
    <w:rsid w:val="00B56BDA"/>
    <w:rsid w:val="00B73D50"/>
    <w:rsid w:val="00B75511"/>
    <w:rsid w:val="00B7731B"/>
    <w:rsid w:val="00B81F33"/>
    <w:rsid w:val="00B834BD"/>
    <w:rsid w:val="00B83F05"/>
    <w:rsid w:val="00B9027E"/>
    <w:rsid w:val="00B918DC"/>
    <w:rsid w:val="00B95F1B"/>
    <w:rsid w:val="00B974BB"/>
    <w:rsid w:val="00BC5913"/>
    <w:rsid w:val="00BF0A33"/>
    <w:rsid w:val="00BF3BC4"/>
    <w:rsid w:val="00C061BC"/>
    <w:rsid w:val="00C16D4E"/>
    <w:rsid w:val="00C3204F"/>
    <w:rsid w:val="00C343FC"/>
    <w:rsid w:val="00C42747"/>
    <w:rsid w:val="00C432D9"/>
    <w:rsid w:val="00C53790"/>
    <w:rsid w:val="00C545BE"/>
    <w:rsid w:val="00C60F91"/>
    <w:rsid w:val="00C77996"/>
    <w:rsid w:val="00C818F7"/>
    <w:rsid w:val="00C970CF"/>
    <w:rsid w:val="00CB0B37"/>
    <w:rsid w:val="00CB0BD8"/>
    <w:rsid w:val="00CC4F88"/>
    <w:rsid w:val="00CE464E"/>
    <w:rsid w:val="00CF4BD5"/>
    <w:rsid w:val="00D026E0"/>
    <w:rsid w:val="00D05665"/>
    <w:rsid w:val="00D06D7B"/>
    <w:rsid w:val="00D13AA3"/>
    <w:rsid w:val="00D14707"/>
    <w:rsid w:val="00D31192"/>
    <w:rsid w:val="00D4575C"/>
    <w:rsid w:val="00D63C1F"/>
    <w:rsid w:val="00D71784"/>
    <w:rsid w:val="00D85734"/>
    <w:rsid w:val="00DA1BC2"/>
    <w:rsid w:val="00DA7E2A"/>
    <w:rsid w:val="00DB38DC"/>
    <w:rsid w:val="00DB7E6F"/>
    <w:rsid w:val="00DC49D6"/>
    <w:rsid w:val="00DD3885"/>
    <w:rsid w:val="00DE10DA"/>
    <w:rsid w:val="00DE6CA6"/>
    <w:rsid w:val="00DE6F24"/>
    <w:rsid w:val="00DF01F9"/>
    <w:rsid w:val="00DF6255"/>
    <w:rsid w:val="00E070C7"/>
    <w:rsid w:val="00E1250F"/>
    <w:rsid w:val="00E374ED"/>
    <w:rsid w:val="00E57339"/>
    <w:rsid w:val="00E6287C"/>
    <w:rsid w:val="00E64A7B"/>
    <w:rsid w:val="00E91E70"/>
    <w:rsid w:val="00EA780B"/>
    <w:rsid w:val="00EB116E"/>
    <w:rsid w:val="00F07906"/>
    <w:rsid w:val="00F14542"/>
    <w:rsid w:val="00F147E3"/>
    <w:rsid w:val="00F1798C"/>
    <w:rsid w:val="00F561E8"/>
    <w:rsid w:val="00F82C40"/>
    <w:rsid w:val="00F93F06"/>
    <w:rsid w:val="00FA10C8"/>
    <w:rsid w:val="00FA727A"/>
    <w:rsid w:val="00FB235B"/>
    <w:rsid w:val="00FB3690"/>
    <w:rsid w:val="00FD06E5"/>
    <w:rsid w:val="00FD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50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78F377-593A-4B5F-A13F-BD410F405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16</Pages>
  <Words>4575</Words>
  <Characters>26082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Яицкова Елизавета Дмитриевна</dc:creator>
  <cp:lastModifiedBy>Уполовникова Светлана Геннадьевна</cp:lastModifiedBy>
  <cp:revision>33</cp:revision>
  <cp:lastPrinted>2022-11-29T08:02:00Z</cp:lastPrinted>
  <dcterms:created xsi:type="dcterms:W3CDTF">2022-11-22T06:21:00Z</dcterms:created>
  <dcterms:modified xsi:type="dcterms:W3CDTF">2023-06-26T10:32:00Z</dcterms:modified>
</cp:coreProperties>
</file>